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11" w:rsidRDefault="000C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FD0311" w:rsidRDefault="000C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FD0311" w:rsidRDefault="000C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ГСЭ.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Деловой русский язык и культура речи</w:t>
      </w:r>
    </w:p>
    <w:p w:rsidR="00FD0311" w:rsidRDefault="00FD0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FD0311" w:rsidRDefault="000C60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программы, в соответствии с </w:t>
      </w:r>
      <w:r>
        <w:rPr>
          <w:rFonts w:ascii="Times New Roman" w:hAnsi="Times New Roman" w:cs="Times New Roman"/>
          <w:sz w:val="28"/>
          <w:szCs w:val="28"/>
        </w:rPr>
        <w:t>ФГОС по специальност</w:t>
      </w:r>
      <w:r>
        <w:rPr>
          <w:rFonts w:ascii="Times New Roman" w:hAnsi="Times New Roman" w:cs="Times New Roman"/>
          <w:sz w:val="28"/>
          <w:szCs w:val="28"/>
        </w:rPr>
        <w:t>ям: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11.02.01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Радиоаппаратостроение</w:t>
      </w:r>
      <w:proofErr w:type="spellEnd"/>
    </w:p>
    <w:p w:rsidR="00FD0311" w:rsidRDefault="000C6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11.02.02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Т</w:t>
      </w:r>
      <w:proofErr w:type="gramEnd"/>
      <w:r w:rsidR="00FD0311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"http://scr.edu.ru/media/documents/rd.xlsx"</w:instrText>
      </w:r>
      <w:r w:rsidR="00FD0311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ехническое обслуживание и ремонт радиоэлектронной техники</w:t>
      </w:r>
      <w:r w:rsidR="00FD0311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</w:p>
    <w:p w:rsidR="00FD0311" w:rsidRDefault="000C6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11.02.10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Радиосвязь, радиовещание и телевидение</w:t>
      </w:r>
    </w:p>
    <w:p w:rsidR="00FD0311" w:rsidRDefault="000C6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09.02.01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Компьютерные системы и комплексы</w:t>
      </w:r>
    </w:p>
    <w:p w:rsidR="00FD0311" w:rsidRDefault="000C6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FD0311" w:rsidRDefault="000C6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15.02.01 Монтаж и техническая эксплуатация промышленного оборудования (по отраслям)</w:t>
      </w:r>
    </w:p>
    <w:p w:rsidR="00FD0311" w:rsidRDefault="00FD0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</w:t>
      </w:r>
      <w:r>
        <w:rPr>
          <w:rFonts w:ascii="Times New Roman" w:hAnsi="Times New Roman" w:cs="Times New Roman"/>
          <w:b/>
          <w:sz w:val="28"/>
          <w:szCs w:val="28"/>
        </w:rPr>
        <w:t>лины в структуре основной профессиональной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ГСЭ.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5 </w:t>
      </w:r>
      <w:r>
        <w:rPr>
          <w:rFonts w:ascii="Times New Roman" w:hAnsi="Times New Roman" w:cs="Times New Roman"/>
          <w:bCs/>
          <w:sz w:val="28"/>
          <w:szCs w:val="28"/>
        </w:rPr>
        <w:t>Деловой русский язык и культура речи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относится к общему гуманитарному и социально-экономическому циклу. </w:t>
      </w:r>
    </w:p>
    <w:p w:rsidR="00FD0311" w:rsidRDefault="00FD0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FD0311" w:rsidRDefault="000C601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дисциплины направлено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целей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311" w:rsidRDefault="000C6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совершенствование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навыков: языковых, речемыслительных, орфографических, пунктуационных, </w:t>
      </w:r>
      <w:r>
        <w:rPr>
          <w:rFonts w:ascii="Times New Roman" w:hAnsi="Times New Roman" w:cs="Times New Roman"/>
          <w:sz w:val="28"/>
          <w:szCs w:val="28"/>
        </w:rPr>
        <w:t>стилистических;</w:t>
      </w:r>
    </w:p>
    <w:p w:rsidR="00FD0311" w:rsidRDefault="000C6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FD0311" w:rsidRDefault="000C6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совершенствование умений осмысливать закономерности языка, правильно, стилистически верно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языковые единицы в устной и письменной речи в разных речевых ситуациях;</w:t>
      </w:r>
    </w:p>
    <w:p w:rsidR="00FD0311" w:rsidRDefault="000C6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</w:t>
      </w:r>
      <w:r>
        <w:rPr>
          <w:rFonts w:ascii="Times New Roman" w:hAnsi="Times New Roman" w:cs="Times New Roman"/>
          <w:sz w:val="28"/>
          <w:szCs w:val="28"/>
        </w:rPr>
        <w:t>; навыков самоорганизации и саморазвития; информационных умений и навыков.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создавать тексты в устной и письменной форме; 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различить элементы: нормированной и ненормированной речи;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сл</w:t>
      </w:r>
      <w:r>
        <w:rPr>
          <w:rFonts w:ascii="Times New Roman" w:hAnsi="Times New Roman" w:cs="Times New Roman"/>
          <w:sz w:val="28"/>
          <w:szCs w:val="28"/>
        </w:rPr>
        <w:t>оварями (</w:t>
      </w:r>
      <w:proofErr w:type="gramStart"/>
      <w:r>
        <w:rPr>
          <w:rFonts w:ascii="Times New Roman" w:hAnsi="Times New Roman" w:cs="Times New Roman"/>
          <w:sz w:val="28"/>
          <w:szCs w:val="28"/>
        </w:rPr>
        <w:t>орфоэпический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орфографический, фразеологический  и др.);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 xml:space="preserve"> использовать в речи (письменной и устной) выразительные возможности языка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выявлять грамматические ошибки в чужом и своем тексте;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употреблять грамматические формы слов в соответствии </w:t>
      </w:r>
      <w:r>
        <w:rPr>
          <w:rFonts w:ascii="Times New Roman" w:hAnsi="Times New Roman" w:cs="Times New Roman"/>
          <w:sz w:val="28"/>
          <w:szCs w:val="28"/>
        </w:rPr>
        <w:t>с литературной нормой;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пользоваться багажом синтаксических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создании собственных текстов учебно-научного стиля;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различать предложения простые и сложные, обособляемые обороты, прямую речь и слова автора, цитаты;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анализировать речь с точки зре</w:t>
      </w:r>
      <w:r>
        <w:rPr>
          <w:rFonts w:ascii="Times New Roman" w:hAnsi="Times New Roman" w:cs="Times New Roman"/>
          <w:sz w:val="28"/>
          <w:szCs w:val="28"/>
        </w:rPr>
        <w:t>ния ее нормативности;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создавать тексты учебно-научного и официально-делового стилей в жанрах, соответствующих требованиям профессиональной подготовки студентов;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-уметь составлять и анализировать документы.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знать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признаки литературного языка, и типы речевой нормы, основные компоненты культуры речи;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нормы русского ударения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лексическое значение слова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</w:rPr>
        <w:t>- лексические и фразеологические нормы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 </w:t>
      </w:r>
      <w:r>
        <w:rPr>
          <w:rFonts w:ascii="Times New Roman" w:hAnsi="Times New Roman" w:cs="Times New Roman"/>
          <w:sz w:val="28"/>
          <w:szCs w:val="28"/>
        </w:rPr>
        <w:t>синтаксический строй предложений;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структуры документов и </w:t>
      </w:r>
      <w:r>
        <w:rPr>
          <w:rFonts w:ascii="Times New Roman" w:hAnsi="Times New Roman" w:cs="Times New Roman"/>
          <w:sz w:val="28"/>
          <w:szCs w:val="28"/>
        </w:rPr>
        <w:t xml:space="preserve">их реквизиты; 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классификацию документов.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студента 69 часов, в том числе: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студента 46 часов;</w:t>
      </w:r>
    </w:p>
    <w:p w:rsidR="00FD0311" w:rsidRDefault="000C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</w:t>
      </w:r>
      <w:r>
        <w:rPr>
          <w:rFonts w:ascii="Times New Roman" w:hAnsi="Times New Roman" w:cs="Times New Roman"/>
          <w:sz w:val="28"/>
          <w:szCs w:val="28"/>
        </w:rPr>
        <w:t>ы студента 23 часа.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FD0311" w:rsidRDefault="00FD0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 Введение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</w:t>
      </w:r>
      <w:r>
        <w:rPr>
          <w:rFonts w:ascii="Times New Roman" w:hAnsi="Times New Roman" w:cs="Times New Roman"/>
          <w:sz w:val="28"/>
          <w:szCs w:val="28"/>
        </w:rPr>
        <w:t>Нормы официально – делового стиля</w:t>
      </w:r>
    </w:p>
    <w:p w:rsidR="00FD0311" w:rsidRDefault="000C60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 </w:t>
      </w:r>
      <w:r>
        <w:rPr>
          <w:rFonts w:ascii="Times New Roman" w:hAnsi="Times New Roman" w:cs="Times New Roman"/>
          <w:sz w:val="28"/>
          <w:szCs w:val="28"/>
        </w:rPr>
        <w:t>Виды и основные требования  к оформлению деловой документации</w:t>
      </w:r>
    </w:p>
    <w:sectPr w:rsidR="00FD0311" w:rsidSect="00FD03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0C6014"/>
    <w:rsid w:val="005F420A"/>
    <w:rsid w:val="00804778"/>
    <w:rsid w:val="00867617"/>
    <w:rsid w:val="00903994"/>
    <w:rsid w:val="00A4266C"/>
    <w:rsid w:val="00CA7CCF"/>
    <w:rsid w:val="00FD0311"/>
    <w:rsid w:val="1067608F"/>
    <w:rsid w:val="23F33A2F"/>
    <w:rsid w:val="34325C23"/>
    <w:rsid w:val="48CC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2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1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unhideWhenUsed/>
    <w:rsid w:val="00FD0311"/>
    <w:pPr>
      <w:spacing w:after="120" w:line="480" w:lineRule="auto"/>
    </w:pPr>
  </w:style>
  <w:style w:type="character" w:styleId="a3">
    <w:name w:val="Hyperlink"/>
    <w:basedOn w:val="a0"/>
    <w:uiPriority w:val="99"/>
    <w:unhideWhenUsed/>
    <w:rsid w:val="00FD0311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FD0311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qFormat/>
    <w:rsid w:val="00FD0311"/>
    <w:pPr>
      <w:widowControl w:val="0"/>
      <w:autoSpaceDE w:val="0"/>
      <w:autoSpaceDN w:val="0"/>
      <w:adjustRightInd w:val="0"/>
    </w:pPr>
    <w:rPr>
      <w:rFonts w:ascii="Arial" w:hAnsi="Arial" w:cs="Arial"/>
      <w:sz w:val="21"/>
      <w:szCs w:val="22"/>
      <w:lang w:eastAsia="ru-RU"/>
    </w:rPr>
  </w:style>
  <w:style w:type="paragraph" w:customStyle="1" w:styleId="1">
    <w:name w:val="Абзац списка1"/>
    <w:basedOn w:val="a"/>
    <w:uiPriority w:val="34"/>
    <w:qFormat/>
    <w:rsid w:val="00FD0311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3060</Characters>
  <Application>Microsoft Office Word</Application>
  <DocSecurity>0</DocSecurity>
  <Lines>85</Lines>
  <Paragraphs>45</Paragraphs>
  <ScaleCrop>false</ScaleCrop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creator>Наташа</dc:creator>
  <cp:lastModifiedBy>admin</cp:lastModifiedBy>
  <cp:revision>3</cp:revision>
  <dcterms:created xsi:type="dcterms:W3CDTF">2019-09-06T12:19:00Z</dcterms:created>
  <dcterms:modified xsi:type="dcterms:W3CDTF">2019-09-18T18:24:00Z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